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D6797" w14:textId="6FCB0E86" w:rsidR="005122B0" w:rsidRDefault="005122B0" w:rsidP="005122B0">
      <w:pPr>
        <w:spacing w:line="660" w:lineRule="exact"/>
        <w:jc w:val="left"/>
        <w:rPr>
          <w:rFonts w:ascii="仿宋_GB2312" w:eastAsia="仿宋_GB2312"/>
          <w:color w:val="1B1B1B"/>
          <w:sz w:val="32"/>
          <w:szCs w:val="32"/>
        </w:rPr>
      </w:pPr>
      <w:r>
        <w:rPr>
          <w:rFonts w:ascii="仿宋_GB2312" w:eastAsia="仿宋_GB2312" w:hint="eastAsia"/>
          <w:color w:val="1B1B1B"/>
          <w:sz w:val="32"/>
          <w:szCs w:val="32"/>
        </w:rPr>
        <w:t>附件</w:t>
      </w:r>
      <w:r>
        <w:rPr>
          <w:rFonts w:ascii="仿宋_GB2312" w:eastAsia="仿宋_GB2312"/>
          <w:color w:val="1B1B1B"/>
          <w:sz w:val="32"/>
          <w:szCs w:val="32"/>
        </w:rPr>
        <w:t>2:</w:t>
      </w:r>
      <w:bookmarkStart w:id="0" w:name="_GoBack"/>
      <w:bookmarkEnd w:id="0"/>
    </w:p>
    <w:p w14:paraId="224297EC" w14:textId="77777777" w:rsidR="005122B0" w:rsidRPr="005122B0" w:rsidRDefault="005122B0" w:rsidP="005122B0">
      <w:pPr>
        <w:spacing w:line="660" w:lineRule="exact"/>
        <w:jc w:val="left"/>
        <w:rPr>
          <w:rFonts w:ascii="仿宋_GB2312" w:eastAsia="仿宋_GB2312" w:hint="eastAsia"/>
          <w:color w:val="1B1B1B"/>
          <w:sz w:val="32"/>
          <w:szCs w:val="32"/>
        </w:rPr>
      </w:pPr>
    </w:p>
    <w:p w14:paraId="7BE5E0CD" w14:textId="14BF1FA3" w:rsidR="000F5902" w:rsidRPr="00EB42E4" w:rsidRDefault="00DA3131" w:rsidP="00EB42E4">
      <w:pPr>
        <w:spacing w:line="660" w:lineRule="exact"/>
        <w:jc w:val="center"/>
        <w:rPr>
          <w:rFonts w:ascii="方正小标宋简体" w:eastAsia="方正小标宋简体"/>
          <w:color w:val="1B1B1B"/>
          <w:sz w:val="44"/>
          <w:szCs w:val="44"/>
        </w:rPr>
      </w:pPr>
      <w:r w:rsidRPr="00EB42E4">
        <w:rPr>
          <w:rFonts w:ascii="方正小标宋简体" w:eastAsia="方正小标宋简体" w:hint="eastAsia"/>
          <w:color w:val="1B1B1B"/>
          <w:sz w:val="44"/>
          <w:szCs w:val="44"/>
        </w:rPr>
        <w:t>广东省事业单位2020年集中公开招聘高校应届毕业生湛江考区麻章区区属事业单位资格审核材料清单</w:t>
      </w:r>
    </w:p>
    <w:p w14:paraId="5C1E8C04" w14:textId="69F8DB77" w:rsidR="00DA3131" w:rsidRDefault="00DA3131" w:rsidP="00DA3131">
      <w:pPr>
        <w:rPr>
          <w:rFonts w:ascii="仿宋_GB2312" w:eastAsia="仿宋_GB2312"/>
          <w:color w:val="1B1B1B"/>
          <w:sz w:val="32"/>
          <w:szCs w:val="32"/>
        </w:rPr>
      </w:pPr>
    </w:p>
    <w:p w14:paraId="0B084411" w14:textId="57583D11" w:rsidR="00DA3131" w:rsidRDefault="00DA3131" w:rsidP="00DA3131">
      <w:pPr>
        <w:rPr>
          <w:rFonts w:ascii="仿宋_GB2312" w:eastAsia="仿宋_GB2312"/>
          <w:color w:val="1B1B1B"/>
          <w:sz w:val="32"/>
          <w:szCs w:val="32"/>
        </w:rPr>
      </w:pPr>
      <w:r>
        <w:rPr>
          <w:rFonts w:ascii="仿宋_GB2312" w:eastAsia="仿宋_GB2312" w:hint="eastAsia"/>
          <w:color w:val="1B1B1B"/>
          <w:sz w:val="32"/>
          <w:szCs w:val="32"/>
        </w:rPr>
        <w:t>一、报名表（</w:t>
      </w:r>
      <w:r w:rsidR="00EB42E4">
        <w:rPr>
          <w:rFonts w:ascii="仿宋_GB2312" w:eastAsia="仿宋_GB2312" w:hint="eastAsia"/>
          <w:color w:val="1B1B1B"/>
          <w:sz w:val="32"/>
          <w:szCs w:val="32"/>
        </w:rPr>
        <w:t>考生从报名</w:t>
      </w:r>
      <w:r>
        <w:rPr>
          <w:rFonts w:ascii="仿宋_GB2312" w:eastAsia="仿宋_GB2312" w:hint="eastAsia"/>
          <w:color w:val="1B1B1B"/>
          <w:sz w:val="32"/>
          <w:szCs w:val="32"/>
        </w:rPr>
        <w:t>系统</w:t>
      </w:r>
      <w:r w:rsidR="00EB42E4">
        <w:rPr>
          <w:rFonts w:ascii="仿宋_GB2312" w:eastAsia="仿宋_GB2312" w:hint="eastAsia"/>
          <w:color w:val="1B1B1B"/>
          <w:sz w:val="32"/>
          <w:szCs w:val="32"/>
        </w:rPr>
        <w:t>自行</w:t>
      </w:r>
      <w:r>
        <w:rPr>
          <w:rFonts w:ascii="仿宋_GB2312" w:eastAsia="仿宋_GB2312" w:hint="eastAsia"/>
          <w:color w:val="1B1B1B"/>
          <w:sz w:val="32"/>
          <w:szCs w:val="32"/>
        </w:rPr>
        <w:t>打印</w:t>
      </w:r>
      <w:r w:rsidR="00C06200">
        <w:rPr>
          <w:rFonts w:ascii="仿宋_GB2312" w:eastAsia="仿宋_GB2312" w:hint="eastAsia"/>
          <w:color w:val="1B1B1B"/>
          <w:sz w:val="32"/>
          <w:szCs w:val="32"/>
        </w:rPr>
        <w:t>，签名并且</w:t>
      </w:r>
      <w:proofErr w:type="gramStart"/>
      <w:r w:rsidR="00C06200">
        <w:rPr>
          <w:rFonts w:ascii="仿宋_GB2312" w:eastAsia="仿宋_GB2312" w:hint="eastAsia"/>
          <w:color w:val="1B1B1B"/>
          <w:sz w:val="32"/>
          <w:szCs w:val="32"/>
        </w:rPr>
        <w:t>写资格</w:t>
      </w:r>
      <w:proofErr w:type="gramEnd"/>
      <w:r w:rsidR="00C06200">
        <w:rPr>
          <w:rFonts w:ascii="仿宋_GB2312" w:eastAsia="仿宋_GB2312" w:hint="eastAsia"/>
          <w:color w:val="1B1B1B"/>
          <w:sz w:val="32"/>
          <w:szCs w:val="32"/>
        </w:rPr>
        <w:t>审核当天日期</w:t>
      </w:r>
      <w:r>
        <w:rPr>
          <w:rFonts w:ascii="仿宋_GB2312" w:eastAsia="仿宋_GB2312" w:hint="eastAsia"/>
          <w:color w:val="1B1B1B"/>
          <w:sz w:val="32"/>
          <w:szCs w:val="32"/>
        </w:rPr>
        <w:t>）</w:t>
      </w:r>
    </w:p>
    <w:p w14:paraId="6A383002" w14:textId="09E9E07A" w:rsidR="00DA3131" w:rsidRDefault="00DA3131" w:rsidP="00DA3131">
      <w:pPr>
        <w:rPr>
          <w:rFonts w:ascii="仿宋_GB2312" w:eastAsia="仿宋_GB2312"/>
          <w:color w:val="1B1B1B"/>
          <w:sz w:val="32"/>
          <w:szCs w:val="32"/>
        </w:rPr>
      </w:pPr>
      <w:r>
        <w:rPr>
          <w:rFonts w:ascii="仿宋_GB2312" w:eastAsia="仿宋_GB2312" w:hint="eastAsia"/>
          <w:color w:val="1B1B1B"/>
          <w:sz w:val="32"/>
          <w:szCs w:val="32"/>
        </w:rPr>
        <w:t>二、身份证（原件及复印件）</w:t>
      </w:r>
    </w:p>
    <w:p w14:paraId="6C556BAE" w14:textId="6E635215" w:rsidR="00DA3131" w:rsidRDefault="00DA3131" w:rsidP="00DA3131">
      <w:pPr>
        <w:rPr>
          <w:rFonts w:ascii="仿宋_GB2312" w:eastAsia="仿宋_GB2312"/>
          <w:color w:val="1B1B1B"/>
          <w:sz w:val="32"/>
          <w:szCs w:val="32"/>
        </w:rPr>
      </w:pPr>
      <w:r>
        <w:rPr>
          <w:rFonts w:ascii="仿宋_GB2312" w:eastAsia="仿宋_GB2312" w:hint="eastAsia"/>
          <w:color w:val="1B1B1B"/>
          <w:sz w:val="32"/>
          <w:szCs w:val="32"/>
        </w:rPr>
        <w:t>三、学历、学位证书（原件及复印件）</w:t>
      </w:r>
    </w:p>
    <w:p w14:paraId="7350E351" w14:textId="547FAF26" w:rsidR="00DA3131" w:rsidRDefault="00DA3131" w:rsidP="00DA3131">
      <w:pPr>
        <w:rPr>
          <w:rFonts w:ascii="仿宋_GB2312" w:eastAsia="仿宋_GB2312"/>
          <w:color w:val="1B1B1B"/>
          <w:sz w:val="32"/>
          <w:szCs w:val="32"/>
        </w:rPr>
      </w:pPr>
      <w:r>
        <w:rPr>
          <w:rFonts w:ascii="仿宋_GB2312" w:eastAsia="仿宋_GB2312" w:hint="eastAsia"/>
          <w:color w:val="1B1B1B"/>
          <w:sz w:val="32"/>
          <w:szCs w:val="32"/>
        </w:rPr>
        <w:t>四、党支部出具的党员证明材料（仅招聘岗位要求“中共党员”的提供）</w:t>
      </w:r>
    </w:p>
    <w:p w14:paraId="7B65D7CD" w14:textId="5FB116FF" w:rsidR="00EB42E4" w:rsidRDefault="00EB42E4" w:rsidP="00DA3131">
      <w:pPr>
        <w:rPr>
          <w:rFonts w:ascii="仿宋_GB2312" w:eastAsia="仿宋_GB2312"/>
          <w:color w:val="1B1B1B"/>
          <w:sz w:val="32"/>
          <w:szCs w:val="32"/>
        </w:rPr>
      </w:pPr>
      <w:r>
        <w:rPr>
          <w:rFonts w:ascii="仿宋_GB2312" w:eastAsia="仿宋_GB2312" w:hint="eastAsia"/>
          <w:color w:val="1B1B1B"/>
          <w:sz w:val="32"/>
          <w:szCs w:val="32"/>
        </w:rPr>
        <w:t>五、 “三支一扶”（或其他服务基层项目）证明材料（仅限以“三支一扶”（或其他服务基层项目）身份报名的提供）</w:t>
      </w:r>
    </w:p>
    <w:p w14:paraId="27CC0E54" w14:textId="77B8E8FA" w:rsidR="00EB42E4" w:rsidRPr="00EB42E4" w:rsidRDefault="00EB42E4" w:rsidP="00DA3131">
      <w:pPr>
        <w:rPr>
          <w:rFonts w:ascii="仿宋_GB2312" w:eastAsia="仿宋_GB2312"/>
          <w:color w:val="1B1B1B"/>
          <w:sz w:val="32"/>
          <w:szCs w:val="32"/>
        </w:rPr>
      </w:pPr>
      <w:r>
        <w:rPr>
          <w:rFonts w:ascii="仿宋_GB2312" w:eastAsia="仿宋_GB2312" w:hint="eastAsia"/>
          <w:color w:val="1B1B1B"/>
          <w:sz w:val="32"/>
          <w:szCs w:val="32"/>
        </w:rPr>
        <w:t>六、公告中列出所须提供的其他证明材料</w:t>
      </w:r>
    </w:p>
    <w:p w14:paraId="348FAA43" w14:textId="0BCEB9EE" w:rsidR="00DA3131" w:rsidRDefault="00DA3131" w:rsidP="00DA3131">
      <w:pPr>
        <w:rPr>
          <w:rFonts w:ascii="仿宋_GB2312" w:eastAsia="仿宋_GB2312"/>
          <w:color w:val="1B1B1B"/>
          <w:sz w:val="32"/>
          <w:szCs w:val="32"/>
        </w:rPr>
      </w:pPr>
    </w:p>
    <w:p w14:paraId="14BFA3B9" w14:textId="6B6BF04D" w:rsidR="00EB42E4" w:rsidRPr="00EB42E4" w:rsidRDefault="00EB42E4" w:rsidP="00DA3131">
      <w:pPr>
        <w:rPr>
          <w:rFonts w:ascii="仿宋_GB2312" w:eastAsia="仿宋_GB2312"/>
          <w:color w:val="1B1B1B"/>
          <w:sz w:val="32"/>
          <w:szCs w:val="32"/>
        </w:rPr>
      </w:pPr>
      <w:r>
        <w:rPr>
          <w:rFonts w:ascii="仿宋_GB2312" w:eastAsia="仿宋_GB2312" w:hint="eastAsia"/>
          <w:color w:val="1B1B1B"/>
          <w:sz w:val="32"/>
          <w:szCs w:val="32"/>
        </w:rPr>
        <w:t>注：请考生在</w:t>
      </w:r>
      <w:r w:rsidR="00C06200">
        <w:rPr>
          <w:rFonts w:ascii="仿宋_GB2312" w:eastAsia="仿宋_GB2312" w:hint="eastAsia"/>
          <w:color w:val="1B1B1B"/>
          <w:sz w:val="32"/>
          <w:szCs w:val="32"/>
        </w:rPr>
        <w:t>资格</w:t>
      </w:r>
      <w:r>
        <w:rPr>
          <w:rFonts w:ascii="仿宋_GB2312" w:eastAsia="仿宋_GB2312" w:hint="eastAsia"/>
          <w:color w:val="1B1B1B"/>
          <w:sz w:val="32"/>
          <w:szCs w:val="32"/>
        </w:rPr>
        <w:t>审核时将材料按上述顺序排列好，表格和证明类的</w:t>
      </w:r>
      <w:r w:rsidR="00C06200">
        <w:rPr>
          <w:rFonts w:ascii="仿宋_GB2312" w:eastAsia="仿宋_GB2312" w:hint="eastAsia"/>
          <w:color w:val="1B1B1B"/>
          <w:sz w:val="32"/>
          <w:szCs w:val="32"/>
        </w:rPr>
        <w:t>须</w:t>
      </w:r>
      <w:r>
        <w:rPr>
          <w:rFonts w:ascii="仿宋_GB2312" w:eastAsia="仿宋_GB2312" w:hint="eastAsia"/>
          <w:color w:val="1B1B1B"/>
          <w:sz w:val="32"/>
          <w:szCs w:val="32"/>
        </w:rPr>
        <w:t>提供原件，证件证书类的提交</w:t>
      </w:r>
      <w:r w:rsidR="00C06200">
        <w:rPr>
          <w:rFonts w:ascii="仿宋_GB2312" w:eastAsia="仿宋_GB2312" w:hint="eastAsia"/>
          <w:color w:val="1B1B1B"/>
          <w:sz w:val="32"/>
          <w:szCs w:val="32"/>
        </w:rPr>
        <w:t>原件及</w:t>
      </w:r>
      <w:r>
        <w:rPr>
          <w:rFonts w:ascii="仿宋_GB2312" w:eastAsia="仿宋_GB2312" w:hint="eastAsia"/>
          <w:color w:val="1B1B1B"/>
          <w:sz w:val="32"/>
          <w:szCs w:val="32"/>
        </w:rPr>
        <w:t>复印件，原件审核后当场退回。</w:t>
      </w:r>
    </w:p>
    <w:p w14:paraId="008B86EB" w14:textId="77777777" w:rsidR="00DA3131" w:rsidRPr="00DA3131" w:rsidRDefault="00DA3131" w:rsidP="00DA3131"/>
    <w:sectPr w:rsidR="00DA3131" w:rsidRPr="00DA31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F445" w14:textId="77777777" w:rsidR="00576B76" w:rsidRDefault="00576B76" w:rsidP="00C06200">
      <w:r>
        <w:separator/>
      </w:r>
    </w:p>
  </w:endnote>
  <w:endnote w:type="continuationSeparator" w:id="0">
    <w:p w14:paraId="136C4005" w14:textId="77777777" w:rsidR="00576B76" w:rsidRDefault="00576B76" w:rsidP="00C0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14D5" w14:textId="77777777" w:rsidR="00576B76" w:rsidRDefault="00576B76" w:rsidP="00C06200">
      <w:r>
        <w:separator/>
      </w:r>
    </w:p>
  </w:footnote>
  <w:footnote w:type="continuationSeparator" w:id="0">
    <w:p w14:paraId="35F41FDC" w14:textId="77777777" w:rsidR="00576B76" w:rsidRDefault="00576B76" w:rsidP="00C06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86"/>
    <w:rsid w:val="000F5902"/>
    <w:rsid w:val="005122B0"/>
    <w:rsid w:val="00576B76"/>
    <w:rsid w:val="005F60EE"/>
    <w:rsid w:val="009317D1"/>
    <w:rsid w:val="00C06200"/>
    <w:rsid w:val="00DA3131"/>
    <w:rsid w:val="00EB42E4"/>
    <w:rsid w:val="00ED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94139"/>
  <w15:chartTrackingRefBased/>
  <w15:docId w15:val="{FC6EB700-0C6B-4969-BF1C-53EC07E3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2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6200"/>
    <w:rPr>
      <w:sz w:val="18"/>
      <w:szCs w:val="18"/>
    </w:rPr>
  </w:style>
  <w:style w:type="paragraph" w:styleId="a5">
    <w:name w:val="footer"/>
    <w:basedOn w:val="a"/>
    <w:link w:val="a6"/>
    <w:uiPriority w:val="99"/>
    <w:unhideWhenUsed/>
    <w:rsid w:val="00C06200"/>
    <w:pPr>
      <w:tabs>
        <w:tab w:val="center" w:pos="4153"/>
        <w:tab w:val="right" w:pos="8306"/>
      </w:tabs>
      <w:snapToGrid w:val="0"/>
      <w:jc w:val="left"/>
    </w:pPr>
    <w:rPr>
      <w:sz w:val="18"/>
      <w:szCs w:val="18"/>
    </w:rPr>
  </w:style>
  <w:style w:type="character" w:customStyle="1" w:styleId="a6">
    <w:name w:val="页脚 字符"/>
    <w:basedOn w:val="a0"/>
    <w:link w:val="a5"/>
    <w:uiPriority w:val="99"/>
    <w:rsid w:val="00C062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2020-11-27T02:39:00Z</dcterms:created>
  <dcterms:modified xsi:type="dcterms:W3CDTF">2020-11-30T01:36:00Z</dcterms:modified>
</cp:coreProperties>
</file>